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21B5" w14:textId="36425B98" w:rsidR="00631AEA" w:rsidRPr="00631AEA" w:rsidRDefault="00103D17" w:rsidP="00DD05CD">
      <w:pPr>
        <w:tabs>
          <w:tab w:val="left" w:pos="4266"/>
          <w:tab w:val="right" w:pos="9467"/>
        </w:tabs>
        <w:rPr>
          <w:rFonts w:ascii="Arial" w:hAnsi="Arial" w:cs="Arial"/>
          <w:noProof/>
        </w:rPr>
      </w:pPr>
      <w:r w:rsidRPr="00631AEA">
        <w:rPr>
          <w:rFonts w:ascii="Arial" w:hAnsi="Arial" w:cs="Arial"/>
          <w:noProof/>
        </w:rPr>
        <w:tab/>
      </w:r>
      <w:r w:rsidR="00DD05CD">
        <w:rPr>
          <w:rFonts w:ascii="Arial" w:hAnsi="Arial" w:cs="Arial"/>
          <w:noProof/>
        </w:rPr>
        <w:tab/>
      </w:r>
      <w:r w:rsidR="00404B5A" w:rsidRPr="00631AEA">
        <w:rPr>
          <w:rFonts w:ascii="Arial" w:hAnsi="Arial" w:cs="Arial"/>
          <w:noProof/>
        </w:rPr>
        <mc:AlternateContent>
          <mc:Choice Requires="wps">
            <w:drawing>
              <wp:anchor distT="0" distB="0" distL="114300" distR="114300" simplePos="0" relativeHeight="251658240" behindDoc="0" locked="0" layoutInCell="1" allowOverlap="1" wp14:anchorId="707ED7BE" wp14:editId="4D278085">
                <wp:simplePos x="0" y="0"/>
                <wp:positionH relativeFrom="column">
                  <wp:posOffset>3942080</wp:posOffset>
                </wp:positionH>
                <wp:positionV relativeFrom="paragraph">
                  <wp:posOffset>114300</wp:posOffset>
                </wp:positionV>
                <wp:extent cx="1772920" cy="1303655"/>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4216" w14:textId="77777777" w:rsidR="002E5632" w:rsidRDefault="002E5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ED7BE" id="_x0000_t202" coordsize="21600,21600" o:spt="202" path="m,l,21600r21600,l21600,xe">
                <v:stroke joinstyle="miter"/>
                <v:path gradientshapeok="t" o:connecttype="rect"/>
              </v:shapetype>
              <v:shape id="Text Box 3" o:spid="_x0000_s1026" type="#_x0000_t202" style="position:absolute;margin-left:310.4pt;margin-top:9pt;width:139.6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" filled="f" stroked="f">
                <v:textbox>
                  <w:txbxContent>
                    <w:p w14:paraId="7ECD4216" w14:textId="77777777" w:rsidR="002E5632" w:rsidRDefault="002E5632"/>
                  </w:txbxContent>
                </v:textbox>
              </v:shape>
            </w:pict>
          </mc:Fallback>
        </mc:AlternateContent>
      </w:r>
    </w:p>
    <w:p w14:paraId="54CBF9DF" w14:textId="75041204" w:rsidR="007C00C5" w:rsidRPr="00631AEA" w:rsidRDefault="007C00C5" w:rsidP="00631AEA">
      <w:pPr>
        <w:tabs>
          <w:tab w:val="right" w:pos="9467"/>
        </w:tabs>
        <w:rPr>
          <w:rFonts w:ascii="Arial" w:hAnsi="Arial" w:cs="Arial"/>
          <w:noProof/>
        </w:rPr>
      </w:pPr>
      <w:r w:rsidRPr="00631AEA">
        <w:rPr>
          <w:rFonts w:ascii="Arial" w:hAnsi="Arial" w:cs="Arial"/>
          <w:color w:val="000000"/>
          <w:sz w:val="20"/>
          <w:szCs w:val="20"/>
        </w:rPr>
        <w:t>Liebe Mitglieder, sehr geehrte Damen und Herren, liebe Interessierte,</w:t>
      </w:r>
    </w:p>
    <w:p w14:paraId="69839DEB" w14:textId="77777777" w:rsidR="00AE46D1" w:rsidRDefault="007C00C5" w:rsidP="00631AEA">
      <w:pPr>
        <w:autoSpaceDE w:val="0"/>
        <w:autoSpaceDN w:val="0"/>
        <w:rPr>
          <w:rFonts w:ascii="Arial" w:hAnsi="Arial" w:cs="Arial"/>
          <w:color w:val="000000"/>
          <w:sz w:val="20"/>
          <w:szCs w:val="20"/>
        </w:rPr>
      </w:pPr>
      <w:r w:rsidRPr="00631AEA">
        <w:rPr>
          <w:rFonts w:ascii="Arial" w:hAnsi="Arial" w:cs="Arial"/>
          <w:color w:val="000000"/>
          <w:sz w:val="20"/>
          <w:szCs w:val="20"/>
        </w:rPr>
        <w:t>hiermit laden wir, Vorstand und Geschäftsstelle,</w:t>
      </w:r>
    </w:p>
    <w:p w14:paraId="30DFF9C3" w14:textId="4BA08E65" w:rsidR="00631AEA" w:rsidRPr="00631AEA" w:rsidRDefault="007C00C5" w:rsidP="00631AEA">
      <w:pPr>
        <w:autoSpaceDE w:val="0"/>
        <w:autoSpaceDN w:val="0"/>
        <w:rPr>
          <w:rFonts w:ascii="Arial" w:hAnsi="Arial" w:cs="Arial"/>
          <w:color w:val="000000"/>
          <w:sz w:val="20"/>
          <w:szCs w:val="20"/>
        </w:rPr>
      </w:pPr>
      <w:r w:rsidRPr="00631AEA">
        <w:rPr>
          <w:rFonts w:ascii="Arial" w:hAnsi="Arial" w:cs="Arial"/>
          <w:color w:val="000000"/>
          <w:sz w:val="20"/>
          <w:szCs w:val="20"/>
        </w:rPr>
        <w:t xml:space="preserve"> </w:t>
      </w:r>
    </w:p>
    <w:p w14:paraId="4C268552" w14:textId="4058FC9D" w:rsidR="007C00C5" w:rsidRPr="00631AEA" w:rsidRDefault="007C00C5" w:rsidP="00631AEA">
      <w:pPr>
        <w:autoSpaceDE w:val="0"/>
        <w:autoSpaceDN w:val="0"/>
        <w:jc w:val="center"/>
        <w:rPr>
          <w:rFonts w:ascii="Arial" w:hAnsi="Arial" w:cs="Arial"/>
          <w:color w:val="000000"/>
          <w:sz w:val="20"/>
          <w:szCs w:val="20"/>
        </w:rPr>
      </w:pPr>
      <w:r w:rsidRPr="00631AEA">
        <w:rPr>
          <w:rFonts w:ascii="Arial" w:hAnsi="Arial" w:cs="Arial"/>
          <w:color w:val="000000"/>
          <w:sz w:val="20"/>
          <w:szCs w:val="20"/>
        </w:rPr>
        <w:t>Sie herzlich zur</w:t>
      </w:r>
    </w:p>
    <w:p w14:paraId="7CD58A6E" w14:textId="77777777" w:rsidR="007C00C5" w:rsidRDefault="007C00C5" w:rsidP="007C00C5">
      <w:pPr>
        <w:autoSpaceDE w:val="0"/>
        <w:autoSpaceDN w:val="0"/>
        <w:jc w:val="center"/>
        <w:rPr>
          <w:rFonts w:ascii="Arial" w:hAnsi="Arial" w:cs="Arial"/>
          <w:b/>
          <w:bCs/>
          <w:color w:val="000000"/>
          <w:sz w:val="28"/>
          <w:szCs w:val="28"/>
        </w:rPr>
      </w:pPr>
      <w:r w:rsidRPr="00631AEA">
        <w:rPr>
          <w:rFonts w:ascii="Arial" w:hAnsi="Arial" w:cs="Arial"/>
          <w:b/>
          <w:bCs/>
          <w:color w:val="000000"/>
          <w:sz w:val="28"/>
          <w:szCs w:val="28"/>
        </w:rPr>
        <w:t>34. Ordentlichen Mitgliederversammlung</w:t>
      </w:r>
    </w:p>
    <w:p w14:paraId="29445B39" w14:textId="77777777" w:rsidR="00BE0981" w:rsidRPr="00631AEA" w:rsidRDefault="00BE0981" w:rsidP="007C00C5">
      <w:pPr>
        <w:autoSpaceDE w:val="0"/>
        <w:autoSpaceDN w:val="0"/>
        <w:jc w:val="center"/>
        <w:rPr>
          <w:rFonts w:ascii="Arial" w:hAnsi="Arial" w:cs="Arial"/>
          <w:sz w:val="28"/>
          <w:szCs w:val="28"/>
        </w:rPr>
      </w:pPr>
    </w:p>
    <w:p w14:paraId="75EB559E" w14:textId="1751F89A" w:rsidR="007C00C5" w:rsidRPr="00F019DB" w:rsidRDefault="007C00C5" w:rsidP="00F019DB">
      <w:pPr>
        <w:autoSpaceDE w:val="0"/>
        <w:autoSpaceDN w:val="0"/>
        <w:jc w:val="center"/>
        <w:rPr>
          <w:rFonts w:ascii="Arial" w:hAnsi="Arial" w:cs="Arial"/>
          <w:b/>
          <w:bCs/>
          <w:color w:val="000000"/>
        </w:rPr>
      </w:pPr>
      <w:r w:rsidRPr="00F019DB">
        <w:rPr>
          <w:rFonts w:ascii="Arial" w:hAnsi="Arial" w:cs="Arial"/>
          <w:b/>
          <w:bCs/>
          <w:color w:val="000000"/>
        </w:rPr>
        <w:t>am:</w:t>
      </w:r>
      <w:r w:rsidRPr="00F019DB">
        <w:rPr>
          <w:rFonts w:ascii="Arial" w:hAnsi="Arial" w:cs="Arial"/>
          <w:b/>
          <w:bCs/>
          <w:color w:val="000000"/>
        </w:rPr>
        <w:tab/>
        <w:t xml:space="preserve">Donnerstag, </w:t>
      </w:r>
      <w:r w:rsidR="001C6B3A" w:rsidRPr="00F019DB">
        <w:rPr>
          <w:rFonts w:ascii="Arial" w:hAnsi="Arial" w:cs="Arial"/>
          <w:b/>
          <w:bCs/>
          <w:color w:val="000000"/>
        </w:rPr>
        <w:t>22</w:t>
      </w:r>
      <w:r w:rsidRPr="00F019DB">
        <w:rPr>
          <w:rFonts w:ascii="Arial" w:hAnsi="Arial" w:cs="Arial"/>
          <w:b/>
          <w:bCs/>
          <w:color w:val="000000"/>
        </w:rPr>
        <w:t xml:space="preserve">. </w:t>
      </w:r>
      <w:r w:rsidR="001C6B3A" w:rsidRPr="00F019DB">
        <w:rPr>
          <w:rFonts w:ascii="Arial" w:hAnsi="Arial" w:cs="Arial"/>
          <w:b/>
          <w:bCs/>
          <w:color w:val="000000"/>
        </w:rPr>
        <w:t>Mai 2025</w:t>
      </w:r>
      <w:r w:rsidRPr="00F019DB">
        <w:rPr>
          <w:rFonts w:ascii="Arial" w:hAnsi="Arial" w:cs="Arial"/>
          <w:b/>
          <w:bCs/>
          <w:color w:val="000000"/>
        </w:rPr>
        <w:t xml:space="preserve"> 14:00 Uhr – ca. 17:00 Uhr</w:t>
      </w:r>
      <w:r w:rsidR="00631AEA" w:rsidRPr="00F019DB">
        <w:rPr>
          <w:rFonts w:ascii="Arial" w:hAnsi="Arial" w:cs="Arial"/>
          <w:b/>
          <w:bCs/>
          <w:color w:val="000000"/>
        </w:rPr>
        <w:t xml:space="preserve"> ein.</w:t>
      </w:r>
    </w:p>
    <w:p w14:paraId="502516AA" w14:textId="1A8AD35B" w:rsidR="001C6B3A" w:rsidRPr="00F019DB" w:rsidRDefault="00F019DB" w:rsidP="00F019DB">
      <w:pPr>
        <w:autoSpaceDE w:val="0"/>
        <w:autoSpaceDN w:val="0"/>
        <w:spacing w:line="240" w:lineRule="atLeast"/>
        <w:ind w:left="708"/>
        <w:rPr>
          <w:rFonts w:ascii="Arial" w:hAnsi="Arial" w:cs="Arial"/>
          <w:b/>
          <w:bCs/>
        </w:rPr>
      </w:pPr>
      <w:r>
        <w:rPr>
          <w:rFonts w:ascii="Arial" w:hAnsi="Arial" w:cs="Arial"/>
          <w:b/>
          <w:bCs/>
          <w:color w:val="000000"/>
        </w:rPr>
        <w:t xml:space="preserve">        </w:t>
      </w:r>
      <w:r w:rsidR="0007197D">
        <w:rPr>
          <w:rFonts w:ascii="Arial" w:hAnsi="Arial" w:cs="Arial"/>
          <w:b/>
          <w:bCs/>
          <w:color w:val="000000"/>
        </w:rPr>
        <w:t xml:space="preserve">    </w:t>
      </w:r>
      <w:r w:rsidR="007C00C5" w:rsidRPr="00F019DB">
        <w:rPr>
          <w:rFonts w:ascii="Arial" w:hAnsi="Arial" w:cs="Arial"/>
          <w:b/>
          <w:bCs/>
          <w:color w:val="000000"/>
        </w:rPr>
        <w:t>Ort:</w:t>
      </w:r>
      <w:r w:rsidR="007C00C5" w:rsidRPr="00F019DB">
        <w:rPr>
          <w:rFonts w:ascii="Arial" w:hAnsi="Arial" w:cs="Arial"/>
          <w:b/>
          <w:bCs/>
          <w:color w:val="000000"/>
        </w:rPr>
        <w:tab/>
      </w:r>
      <w:r>
        <w:rPr>
          <w:rFonts w:ascii="Arial" w:hAnsi="Arial" w:cs="Arial"/>
          <w:b/>
          <w:bCs/>
          <w:color w:val="000000"/>
        </w:rPr>
        <w:t xml:space="preserve"> </w:t>
      </w:r>
      <w:r w:rsidR="001C6B3A" w:rsidRPr="00F019DB">
        <w:rPr>
          <w:rFonts w:ascii="Arial" w:hAnsi="Arial" w:cs="Arial"/>
          <w:b/>
          <w:bCs/>
        </w:rPr>
        <w:t>Akademie für Landbau und Hauswirtschaft Kupferzell</w:t>
      </w:r>
    </w:p>
    <w:p w14:paraId="39E35139" w14:textId="77777777" w:rsidR="001C6B3A" w:rsidRPr="001C6B3A" w:rsidRDefault="001C6B3A" w:rsidP="00F019DB">
      <w:pPr>
        <w:autoSpaceDE w:val="0"/>
        <w:autoSpaceDN w:val="0"/>
        <w:spacing w:line="240" w:lineRule="atLeast"/>
        <w:ind w:firstLine="708"/>
        <w:jc w:val="center"/>
        <w:rPr>
          <w:rFonts w:ascii="Arial" w:hAnsi="Arial" w:cs="Arial"/>
          <w:b/>
          <w:bCs/>
        </w:rPr>
      </w:pPr>
      <w:proofErr w:type="spellStart"/>
      <w:r w:rsidRPr="001C6B3A">
        <w:rPr>
          <w:rFonts w:ascii="Arial" w:hAnsi="Arial" w:cs="Arial"/>
          <w:b/>
          <w:bCs/>
        </w:rPr>
        <w:t>Schloßstraße</w:t>
      </w:r>
      <w:proofErr w:type="spellEnd"/>
      <w:r w:rsidRPr="001C6B3A">
        <w:rPr>
          <w:rFonts w:ascii="Arial" w:hAnsi="Arial" w:cs="Arial"/>
          <w:b/>
          <w:bCs/>
        </w:rPr>
        <w:t xml:space="preserve"> 1, 74635 Kupferzell</w:t>
      </w:r>
    </w:p>
    <w:p w14:paraId="60408768" w14:textId="60AFCCE6" w:rsidR="007C00C5" w:rsidRPr="00631AEA" w:rsidRDefault="007C00C5" w:rsidP="007C00C5">
      <w:pPr>
        <w:autoSpaceDE w:val="0"/>
        <w:autoSpaceDN w:val="0"/>
        <w:spacing w:line="240" w:lineRule="atLeast"/>
        <w:rPr>
          <w:rFonts w:ascii="Arial" w:hAnsi="Arial" w:cs="Arial"/>
          <w:b/>
          <w:bCs/>
          <w:color w:val="000000"/>
          <w:sz w:val="20"/>
          <w:szCs w:val="20"/>
        </w:rPr>
      </w:pPr>
    </w:p>
    <w:p w14:paraId="2697881C" w14:textId="77777777" w:rsidR="007C00C5" w:rsidRPr="00631AEA" w:rsidRDefault="007C00C5" w:rsidP="007C00C5">
      <w:pPr>
        <w:autoSpaceDE w:val="0"/>
        <w:autoSpaceDN w:val="0"/>
        <w:spacing w:line="240" w:lineRule="atLeast"/>
        <w:jc w:val="both"/>
        <w:rPr>
          <w:rFonts w:ascii="Arial" w:hAnsi="Arial" w:cs="Arial"/>
          <w:color w:val="000000"/>
          <w:sz w:val="20"/>
          <w:szCs w:val="20"/>
          <w:u w:val="single"/>
        </w:rPr>
      </w:pPr>
    </w:p>
    <w:p w14:paraId="1E4D6028" w14:textId="77777777" w:rsidR="007C00C5" w:rsidRPr="00046F16" w:rsidRDefault="007C00C5" w:rsidP="007C00C5">
      <w:pPr>
        <w:autoSpaceDE w:val="0"/>
        <w:autoSpaceDN w:val="0"/>
        <w:spacing w:line="240" w:lineRule="atLeast"/>
        <w:jc w:val="both"/>
        <w:rPr>
          <w:rFonts w:ascii="Arial" w:hAnsi="Arial" w:cs="Arial"/>
          <w:color w:val="000000"/>
          <w:sz w:val="20"/>
          <w:szCs w:val="20"/>
          <w:u w:val="single"/>
        </w:rPr>
      </w:pPr>
      <w:r w:rsidRPr="00046F16">
        <w:rPr>
          <w:rFonts w:ascii="Arial" w:hAnsi="Arial" w:cs="Arial"/>
          <w:color w:val="000000"/>
          <w:sz w:val="20"/>
          <w:szCs w:val="20"/>
          <w:u w:val="single"/>
        </w:rPr>
        <w:t>Anmeldung:</w:t>
      </w:r>
    </w:p>
    <w:p w14:paraId="196EAB09" w14:textId="77777777" w:rsidR="007C00C5" w:rsidRPr="00046F16" w:rsidRDefault="007C00C5" w:rsidP="007C00C5">
      <w:pPr>
        <w:autoSpaceDE w:val="0"/>
        <w:autoSpaceDN w:val="0"/>
        <w:spacing w:line="240" w:lineRule="atLeast"/>
        <w:jc w:val="both"/>
        <w:rPr>
          <w:rFonts w:ascii="Arial" w:hAnsi="Arial" w:cs="Arial"/>
          <w:color w:val="000000"/>
          <w:sz w:val="20"/>
          <w:szCs w:val="20"/>
        </w:rPr>
      </w:pPr>
      <w:r w:rsidRPr="00046F16">
        <w:rPr>
          <w:rFonts w:ascii="Arial" w:hAnsi="Arial" w:cs="Arial"/>
          <w:color w:val="000000"/>
          <w:sz w:val="20"/>
          <w:szCs w:val="20"/>
        </w:rPr>
        <w:t>E-Mail:</w:t>
      </w:r>
      <w:r w:rsidRPr="00046F16">
        <w:rPr>
          <w:rFonts w:ascii="Arial" w:hAnsi="Arial" w:cs="Arial"/>
          <w:color w:val="000000"/>
          <w:sz w:val="20"/>
          <w:szCs w:val="20"/>
        </w:rPr>
        <w:tab/>
        <w:t xml:space="preserve"> </w:t>
      </w:r>
      <w:hyperlink r:id="rId8" w:history="1">
        <w:r w:rsidRPr="00046F16">
          <w:rPr>
            <w:rStyle w:val="Hyperlink"/>
            <w:rFonts w:ascii="Arial" w:hAnsi="Arial" w:cs="Arial"/>
            <w:sz w:val="20"/>
            <w:szCs w:val="20"/>
          </w:rPr>
          <w:t>info@modell-hohenlohe.de</w:t>
        </w:r>
      </w:hyperlink>
      <w:r w:rsidRPr="00046F16">
        <w:rPr>
          <w:rFonts w:ascii="Arial" w:hAnsi="Arial" w:cs="Arial"/>
          <w:color w:val="000000"/>
          <w:sz w:val="20"/>
          <w:szCs w:val="20"/>
        </w:rPr>
        <w:t xml:space="preserve"> oder </w:t>
      </w:r>
      <w:hyperlink r:id="rId9" w:history="1">
        <w:r w:rsidRPr="00046F16">
          <w:rPr>
            <w:rStyle w:val="Hyperlink"/>
            <w:rFonts w:ascii="Arial" w:hAnsi="Arial" w:cs="Arial"/>
            <w:sz w:val="20"/>
            <w:szCs w:val="20"/>
          </w:rPr>
          <w:t>g.berdyszak@modell-hohenlohe.de</w:t>
        </w:r>
      </w:hyperlink>
      <w:r w:rsidRPr="00046F16">
        <w:rPr>
          <w:rFonts w:ascii="Arial" w:hAnsi="Arial" w:cs="Arial"/>
          <w:color w:val="000000"/>
          <w:sz w:val="20"/>
          <w:szCs w:val="20"/>
        </w:rPr>
        <w:t xml:space="preserve"> </w:t>
      </w:r>
    </w:p>
    <w:p w14:paraId="45A43D34" w14:textId="55FDF3FD" w:rsidR="007C00C5" w:rsidRPr="00046F16" w:rsidRDefault="007C00C5" w:rsidP="007C00C5">
      <w:pPr>
        <w:autoSpaceDE w:val="0"/>
        <w:autoSpaceDN w:val="0"/>
        <w:spacing w:line="240" w:lineRule="atLeast"/>
        <w:jc w:val="both"/>
        <w:rPr>
          <w:rFonts w:ascii="Arial" w:hAnsi="Arial" w:cs="Arial"/>
          <w:sz w:val="20"/>
          <w:szCs w:val="20"/>
        </w:rPr>
      </w:pPr>
      <w:r w:rsidRPr="00046F16">
        <w:rPr>
          <w:rFonts w:ascii="Arial" w:hAnsi="Arial" w:cs="Arial"/>
          <w:color w:val="000000"/>
          <w:sz w:val="20"/>
          <w:szCs w:val="20"/>
        </w:rPr>
        <w:t>Online:</w:t>
      </w:r>
      <w:r w:rsidRPr="00046F16">
        <w:rPr>
          <w:rFonts w:ascii="Arial" w:hAnsi="Arial" w:cs="Arial"/>
          <w:color w:val="000000"/>
          <w:sz w:val="20"/>
          <w:szCs w:val="20"/>
        </w:rPr>
        <w:tab/>
      </w:r>
      <w:hyperlink r:id="rId10" w:history="1">
        <w:r w:rsidR="00A86FE0" w:rsidRPr="00046F16">
          <w:rPr>
            <w:rStyle w:val="Hyperlink"/>
            <w:rFonts w:ascii="Arial" w:hAnsi="Arial" w:cs="Arial"/>
            <w:sz w:val="20"/>
            <w:szCs w:val="20"/>
          </w:rPr>
          <w:t>22.05.2025 | 34. ordentliche Mitgliederversammlung Modell Hohenlohe – Modell Hohenlohe</w:t>
        </w:r>
      </w:hyperlink>
    </w:p>
    <w:p w14:paraId="42A4275F" w14:textId="77777777" w:rsidR="00046F16" w:rsidRDefault="00046F16" w:rsidP="00046F16">
      <w:pPr>
        <w:autoSpaceDE w:val="0"/>
        <w:autoSpaceDN w:val="0"/>
        <w:spacing w:line="240" w:lineRule="atLeast"/>
        <w:jc w:val="both"/>
      </w:pPr>
      <w:r>
        <w:rPr>
          <w:rFonts w:ascii="Arial" w:hAnsi="Arial" w:cs="Arial"/>
          <w:color w:val="000000"/>
          <w:sz w:val="20"/>
          <w:szCs w:val="20"/>
        </w:rPr>
        <w:t>Mobil.: 0157/80620506</w:t>
      </w:r>
      <w:r>
        <w:t xml:space="preserve"> </w:t>
      </w:r>
    </w:p>
    <w:p w14:paraId="749E495C" w14:textId="77777777" w:rsidR="007C00C5" w:rsidRDefault="007C00C5" w:rsidP="007C00C5">
      <w:pPr>
        <w:autoSpaceDE w:val="0"/>
        <w:autoSpaceDN w:val="0"/>
        <w:spacing w:line="240" w:lineRule="atLeast"/>
        <w:jc w:val="both"/>
        <w:rPr>
          <w:rFonts w:ascii="Arial" w:hAnsi="Arial" w:cs="Arial"/>
          <w:color w:val="000000"/>
          <w:sz w:val="20"/>
          <w:szCs w:val="20"/>
        </w:rPr>
      </w:pPr>
    </w:p>
    <w:p w14:paraId="5CFF210F" w14:textId="77777777" w:rsidR="00046F16" w:rsidRPr="00631AEA" w:rsidRDefault="00046F16" w:rsidP="007C00C5">
      <w:pPr>
        <w:autoSpaceDE w:val="0"/>
        <w:autoSpaceDN w:val="0"/>
        <w:spacing w:line="240" w:lineRule="atLeast"/>
        <w:jc w:val="both"/>
        <w:rPr>
          <w:rFonts w:ascii="Arial" w:hAnsi="Arial" w:cs="Arial"/>
          <w:color w:val="000000"/>
          <w:sz w:val="20"/>
          <w:szCs w:val="20"/>
        </w:rPr>
      </w:pPr>
    </w:p>
    <w:p w14:paraId="77714D92"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Bei der Mitgliederversammlung haben Sie Gelegenheit, sich direkt über die Aktivitäten des Verbands zu informieren und - für Sie wichtige - Themen einzubringen.</w:t>
      </w:r>
    </w:p>
    <w:p w14:paraId="50B9E3AF"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 xml:space="preserve">Entscheiden Sie mit, wenn es </w:t>
      </w:r>
      <w:r w:rsidRPr="00631AEA">
        <w:rPr>
          <w:rFonts w:ascii="Arial" w:hAnsi="Arial" w:cs="Arial"/>
          <w:sz w:val="20"/>
          <w:szCs w:val="20"/>
        </w:rPr>
        <w:t xml:space="preserve">um neue Projekte, die </w:t>
      </w:r>
      <w:r w:rsidRPr="00631AEA">
        <w:rPr>
          <w:rFonts w:ascii="Arial" w:hAnsi="Arial" w:cs="Arial"/>
          <w:color w:val="000000"/>
          <w:sz w:val="20"/>
          <w:szCs w:val="20"/>
        </w:rPr>
        <w:t xml:space="preserve">Arbeitsplanung oder um die </w:t>
      </w:r>
      <w:r w:rsidRPr="00631AEA">
        <w:rPr>
          <w:rFonts w:ascii="Arial" w:hAnsi="Arial" w:cs="Arial"/>
          <w:color w:val="000000"/>
          <w:sz w:val="20"/>
          <w:szCs w:val="20"/>
          <w:u w:val="single"/>
        </w:rPr>
        <w:t>Neuwahlen</w:t>
      </w:r>
      <w:r w:rsidRPr="00631AEA">
        <w:rPr>
          <w:rFonts w:ascii="Arial" w:hAnsi="Arial" w:cs="Arial"/>
          <w:color w:val="000000"/>
          <w:sz w:val="20"/>
          <w:szCs w:val="20"/>
        </w:rPr>
        <w:t xml:space="preserve"> der </w:t>
      </w:r>
      <w:r w:rsidRPr="00631AEA">
        <w:rPr>
          <w:rFonts w:ascii="Arial" w:hAnsi="Arial" w:cs="Arial"/>
          <w:color w:val="000000"/>
          <w:sz w:val="20"/>
          <w:szCs w:val="20"/>
          <w:u w:val="single"/>
        </w:rPr>
        <w:t>Vorstände</w:t>
      </w:r>
      <w:r w:rsidRPr="00631AEA">
        <w:rPr>
          <w:rFonts w:ascii="Arial" w:hAnsi="Arial" w:cs="Arial"/>
          <w:color w:val="000000"/>
          <w:sz w:val="20"/>
          <w:szCs w:val="20"/>
        </w:rPr>
        <w:t xml:space="preserve"> geht. </w:t>
      </w:r>
    </w:p>
    <w:p w14:paraId="06607DFB" w14:textId="428B789A"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Im Rahmen der Mitgliederversammlung werden Ihnen unter anderem der Geschäftsbericht, die Bilanz und der Aktivitätsbericht 202</w:t>
      </w:r>
      <w:r w:rsidR="00F019DB">
        <w:rPr>
          <w:rFonts w:ascii="Arial" w:hAnsi="Arial" w:cs="Arial"/>
          <w:color w:val="000000"/>
          <w:sz w:val="20"/>
          <w:szCs w:val="20"/>
        </w:rPr>
        <w:t>4</w:t>
      </w:r>
      <w:r w:rsidRPr="00631AEA">
        <w:rPr>
          <w:rFonts w:ascii="Arial" w:hAnsi="Arial" w:cs="Arial"/>
          <w:color w:val="000000"/>
          <w:sz w:val="20"/>
          <w:szCs w:val="20"/>
        </w:rPr>
        <w:t xml:space="preserve"> sowie die Arbeitsplanung und die Etatvorlage 202</w:t>
      </w:r>
      <w:r w:rsidR="005B306B">
        <w:rPr>
          <w:rFonts w:ascii="Arial" w:hAnsi="Arial" w:cs="Arial"/>
          <w:color w:val="000000"/>
          <w:sz w:val="20"/>
          <w:szCs w:val="20"/>
        </w:rPr>
        <w:t>5</w:t>
      </w:r>
      <w:r w:rsidRPr="00631AEA">
        <w:rPr>
          <w:rFonts w:ascii="Arial" w:hAnsi="Arial" w:cs="Arial"/>
          <w:color w:val="000000"/>
          <w:sz w:val="20"/>
          <w:szCs w:val="20"/>
        </w:rPr>
        <w:t xml:space="preserve"> vorgestellt. Diese Unterlagen sind auch auf unserer Homepage</w:t>
      </w:r>
      <w:r w:rsidRPr="00631AEA">
        <w:rPr>
          <w:rFonts w:ascii="Arial" w:hAnsi="Arial" w:cs="Arial"/>
          <w:b/>
          <w:bCs/>
          <w:color w:val="000000"/>
          <w:sz w:val="20"/>
          <w:szCs w:val="20"/>
        </w:rPr>
        <w:t xml:space="preserve"> im Mitgliederbereich unter Mitgliederversammlung zeitnah </w:t>
      </w:r>
      <w:r w:rsidRPr="00631AEA">
        <w:rPr>
          <w:rFonts w:ascii="Arial" w:hAnsi="Arial" w:cs="Arial"/>
          <w:color w:val="000000"/>
          <w:sz w:val="20"/>
          <w:szCs w:val="20"/>
        </w:rPr>
        <w:t>verfügbar und können dort eingesehen bzw. heruntergeladen werden.</w:t>
      </w:r>
    </w:p>
    <w:p w14:paraId="3ECDABA6"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Auf Wunsch schicken wir Ihnen die Unterlagen auch gerne zu.</w:t>
      </w:r>
    </w:p>
    <w:p w14:paraId="733ED23F" w14:textId="77777777" w:rsidR="007C00C5" w:rsidRPr="00631AEA" w:rsidRDefault="007C00C5" w:rsidP="007C00C5">
      <w:pPr>
        <w:autoSpaceDE w:val="0"/>
        <w:autoSpaceDN w:val="0"/>
        <w:spacing w:line="240" w:lineRule="atLeast"/>
        <w:jc w:val="both"/>
        <w:rPr>
          <w:rFonts w:ascii="Arial" w:hAnsi="Arial" w:cs="Arial"/>
          <w:color w:val="000000"/>
          <w:sz w:val="20"/>
          <w:szCs w:val="20"/>
        </w:rPr>
      </w:pPr>
    </w:p>
    <w:p w14:paraId="4C14BE03" w14:textId="78065C0B" w:rsidR="007C00C5" w:rsidRPr="00631AEA" w:rsidRDefault="007C00C5" w:rsidP="00D749C0">
      <w:pPr>
        <w:autoSpaceDE w:val="0"/>
        <w:autoSpaceDN w:val="0"/>
        <w:spacing w:line="240" w:lineRule="atLeast"/>
        <w:rPr>
          <w:rFonts w:ascii="Arial" w:hAnsi="Arial" w:cs="Arial"/>
          <w:color w:val="000000"/>
          <w:sz w:val="20"/>
          <w:szCs w:val="20"/>
        </w:rPr>
      </w:pPr>
      <w:r w:rsidRPr="00631AEA">
        <w:rPr>
          <w:rFonts w:ascii="Arial" w:hAnsi="Arial" w:cs="Arial"/>
          <w:color w:val="000000"/>
          <w:sz w:val="20"/>
          <w:szCs w:val="20"/>
        </w:rPr>
        <w:t>Falls Sie als Vertreter</w:t>
      </w:r>
      <w:r w:rsidRPr="00631AEA">
        <w:rPr>
          <w:rFonts w:ascii="Arial" w:hAnsi="Arial" w:cs="Arial"/>
          <w:sz w:val="20"/>
          <w:szCs w:val="20"/>
        </w:rPr>
        <w:t>/-</w:t>
      </w:r>
      <w:r w:rsidRPr="00631AEA">
        <w:rPr>
          <w:rFonts w:ascii="Arial" w:hAnsi="Arial" w:cs="Arial"/>
          <w:color w:val="000000"/>
          <w:sz w:val="20"/>
          <w:szCs w:val="20"/>
        </w:rPr>
        <w:t xml:space="preserve">In Ihres Unternehmens an der Mitgliederversammlung nicht persönlich teilnehmen können, kann auch ein anderer Mitarbeitender Ihr Unternehmen vertreten. Für den Fall, dass auch dies nicht möglich sein sollte, nutzen Sie bitte das Recht der </w:t>
      </w:r>
      <w:r w:rsidRPr="00631AEA">
        <w:rPr>
          <w:rFonts w:ascii="Arial" w:hAnsi="Arial" w:cs="Arial"/>
          <w:color w:val="000000"/>
          <w:sz w:val="20"/>
          <w:szCs w:val="20"/>
          <w:u w:val="single"/>
        </w:rPr>
        <w:t>Stimmübertragung</w:t>
      </w:r>
      <w:r w:rsidRPr="00631AEA">
        <w:rPr>
          <w:rFonts w:ascii="Arial" w:hAnsi="Arial" w:cs="Arial"/>
          <w:color w:val="000000"/>
          <w:sz w:val="20"/>
          <w:szCs w:val="20"/>
        </w:rPr>
        <w:t xml:space="preserve"> (</w:t>
      </w:r>
      <w:r w:rsidRPr="00631AEA">
        <w:rPr>
          <w:rFonts w:ascii="Arial" w:hAnsi="Arial" w:cs="Arial"/>
          <w:b/>
          <w:bCs/>
          <w:color w:val="000000"/>
          <w:sz w:val="20"/>
          <w:szCs w:val="20"/>
          <w:u w:val="single"/>
        </w:rPr>
        <w:t>Vollmacht</w:t>
      </w:r>
      <w:r w:rsidRPr="00631AEA">
        <w:rPr>
          <w:rFonts w:ascii="Arial" w:hAnsi="Arial" w:cs="Arial"/>
          <w:color w:val="000000"/>
          <w:sz w:val="20"/>
          <w:szCs w:val="20"/>
        </w:rPr>
        <w:t xml:space="preserve">) auf ein ordentliches Mitglied. Verwenden Sie für diesen Ausnahmefall das </w:t>
      </w:r>
      <w:r w:rsidR="00D749C0">
        <w:rPr>
          <w:rFonts w:ascii="Arial" w:hAnsi="Arial" w:cs="Arial"/>
          <w:color w:val="000000"/>
          <w:sz w:val="20"/>
          <w:szCs w:val="20"/>
        </w:rPr>
        <w:t>angehängte</w:t>
      </w:r>
      <w:r w:rsidRPr="00631AEA">
        <w:rPr>
          <w:rFonts w:ascii="Arial" w:hAnsi="Arial" w:cs="Arial"/>
          <w:color w:val="000000"/>
          <w:sz w:val="20"/>
          <w:szCs w:val="20"/>
        </w:rPr>
        <w:t xml:space="preserve"> Formular.</w:t>
      </w:r>
    </w:p>
    <w:p w14:paraId="52CA4E22"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 xml:space="preserve">Bitte beachten Sie aber, dass </w:t>
      </w:r>
      <w:r w:rsidRPr="00631AEA">
        <w:rPr>
          <w:rFonts w:ascii="Arial" w:hAnsi="Arial" w:cs="Arial"/>
          <w:b/>
          <w:bCs/>
          <w:color w:val="000000"/>
          <w:sz w:val="20"/>
          <w:szCs w:val="20"/>
        </w:rPr>
        <w:t xml:space="preserve">1 </w:t>
      </w:r>
      <w:r w:rsidRPr="00631AEA">
        <w:rPr>
          <w:rFonts w:ascii="Arial" w:hAnsi="Arial" w:cs="Arial"/>
          <w:color w:val="000000"/>
          <w:sz w:val="20"/>
          <w:szCs w:val="20"/>
        </w:rPr>
        <w:t>Vertreter</w:t>
      </w:r>
      <w:r w:rsidRPr="00631AEA">
        <w:rPr>
          <w:rFonts w:ascii="Arial" w:hAnsi="Arial" w:cs="Arial"/>
          <w:sz w:val="20"/>
          <w:szCs w:val="20"/>
        </w:rPr>
        <w:t>/-</w:t>
      </w:r>
      <w:r w:rsidRPr="00631AEA">
        <w:rPr>
          <w:rFonts w:ascii="Arial" w:hAnsi="Arial" w:cs="Arial"/>
          <w:color w:val="000000"/>
          <w:sz w:val="20"/>
          <w:szCs w:val="20"/>
        </w:rPr>
        <w:t xml:space="preserve">In das Stimmrecht für höchstens </w:t>
      </w:r>
      <w:r w:rsidRPr="00631AEA">
        <w:rPr>
          <w:rFonts w:ascii="Arial" w:hAnsi="Arial" w:cs="Arial"/>
          <w:b/>
          <w:bCs/>
          <w:color w:val="000000"/>
          <w:sz w:val="20"/>
          <w:szCs w:val="20"/>
        </w:rPr>
        <w:t xml:space="preserve">4 </w:t>
      </w:r>
      <w:r w:rsidRPr="00631AEA">
        <w:rPr>
          <w:rFonts w:ascii="Arial" w:hAnsi="Arial" w:cs="Arial"/>
          <w:color w:val="000000"/>
          <w:sz w:val="20"/>
          <w:szCs w:val="20"/>
        </w:rPr>
        <w:t>Stimmen wahrnehmen kann.</w:t>
      </w:r>
    </w:p>
    <w:p w14:paraId="36244E69" w14:textId="77777777" w:rsidR="007C00C5" w:rsidRPr="00631AEA" w:rsidRDefault="007C00C5" w:rsidP="007C00C5">
      <w:pPr>
        <w:autoSpaceDE w:val="0"/>
        <w:autoSpaceDN w:val="0"/>
        <w:spacing w:line="240" w:lineRule="atLeast"/>
        <w:jc w:val="both"/>
        <w:rPr>
          <w:rFonts w:ascii="Arial" w:hAnsi="Arial" w:cs="Arial"/>
          <w:b/>
          <w:bCs/>
          <w:color w:val="000000"/>
        </w:rPr>
      </w:pPr>
      <w:r w:rsidRPr="00631AEA">
        <w:rPr>
          <w:rFonts w:ascii="Arial" w:hAnsi="Arial" w:cs="Arial"/>
          <w:b/>
          <w:bCs/>
          <w:color w:val="000000"/>
        </w:rPr>
        <w:t>Wir bitten Sie herzlich um Ihre persönliche Teilnahme bzw., dass Sie vom Recht der Stimmübertragung auf ein anderes ordentliches Mitglied Gebrauch machen.</w:t>
      </w:r>
    </w:p>
    <w:p w14:paraId="29E0E6BE" w14:textId="77777777" w:rsidR="007C00C5" w:rsidRPr="00631AEA" w:rsidRDefault="007C00C5" w:rsidP="007C00C5">
      <w:pPr>
        <w:autoSpaceDE w:val="0"/>
        <w:autoSpaceDN w:val="0"/>
        <w:spacing w:line="240" w:lineRule="atLeast"/>
        <w:jc w:val="both"/>
        <w:rPr>
          <w:rFonts w:ascii="Arial" w:hAnsi="Arial" w:cs="Arial"/>
          <w:color w:val="000000"/>
          <w:sz w:val="20"/>
          <w:szCs w:val="20"/>
        </w:rPr>
      </w:pPr>
    </w:p>
    <w:p w14:paraId="3400BD46"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 xml:space="preserve">Zur Vorbereitung auf die Mitgliederversammlung erhalten Sie als Anlage die </w:t>
      </w:r>
      <w:r w:rsidRPr="00631AEA">
        <w:rPr>
          <w:rFonts w:ascii="Arial" w:hAnsi="Arial" w:cs="Arial"/>
          <w:b/>
          <w:bCs/>
          <w:color w:val="000000"/>
          <w:sz w:val="20"/>
          <w:szCs w:val="20"/>
        </w:rPr>
        <w:t>Tagesordnung</w:t>
      </w:r>
      <w:r w:rsidRPr="00631AEA">
        <w:rPr>
          <w:rFonts w:ascii="Arial" w:hAnsi="Arial" w:cs="Arial"/>
          <w:color w:val="000000"/>
          <w:sz w:val="20"/>
          <w:szCs w:val="20"/>
        </w:rPr>
        <w:t xml:space="preserve"> und eine </w:t>
      </w:r>
      <w:r w:rsidRPr="00631AEA">
        <w:rPr>
          <w:rFonts w:ascii="Arial" w:hAnsi="Arial" w:cs="Arial"/>
          <w:b/>
          <w:bCs/>
          <w:color w:val="000000"/>
          <w:sz w:val="20"/>
          <w:szCs w:val="20"/>
        </w:rPr>
        <w:t>Stimmübertragungs-Vollmacht</w:t>
      </w:r>
      <w:r w:rsidRPr="00631AEA">
        <w:rPr>
          <w:rFonts w:ascii="Arial" w:hAnsi="Arial" w:cs="Arial"/>
          <w:color w:val="000000"/>
          <w:sz w:val="20"/>
          <w:szCs w:val="20"/>
        </w:rPr>
        <w:t>.</w:t>
      </w:r>
    </w:p>
    <w:p w14:paraId="49C4C954"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 xml:space="preserve">Ergänzungsvorschläge, Änderungswünsche zur Tagesordnung sowie weitere Anträge, über die abgestimmt werden sollen, senden Sie bitte schriftlich oder in Textform bis spätestens 8 Tage vor der Mitgliederversammlung an die Geschäftsstelle. </w:t>
      </w:r>
    </w:p>
    <w:p w14:paraId="1D6C779B"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 xml:space="preserve">Und wie immer gibt es beim Catering auch genügend Zeit und Raum für gute Gespräche und </w:t>
      </w:r>
      <w:proofErr w:type="gramStart"/>
      <w:r w:rsidRPr="00631AEA">
        <w:rPr>
          <w:rFonts w:ascii="Arial" w:hAnsi="Arial" w:cs="Arial"/>
          <w:color w:val="000000"/>
          <w:sz w:val="20"/>
          <w:szCs w:val="20"/>
        </w:rPr>
        <w:t>zum Netzwerken</w:t>
      </w:r>
      <w:proofErr w:type="gramEnd"/>
      <w:r w:rsidRPr="00631AEA">
        <w:rPr>
          <w:rFonts w:ascii="Arial" w:hAnsi="Arial" w:cs="Arial"/>
          <w:color w:val="000000"/>
          <w:sz w:val="20"/>
          <w:szCs w:val="20"/>
        </w:rPr>
        <w:t>.</w:t>
      </w:r>
    </w:p>
    <w:p w14:paraId="653531D9" w14:textId="77777777" w:rsidR="007C00C5" w:rsidRPr="00631AEA" w:rsidRDefault="007C00C5" w:rsidP="007C00C5">
      <w:pPr>
        <w:autoSpaceDE w:val="0"/>
        <w:autoSpaceDN w:val="0"/>
        <w:spacing w:line="240" w:lineRule="atLeast"/>
        <w:jc w:val="both"/>
        <w:rPr>
          <w:rFonts w:ascii="Arial" w:hAnsi="Arial" w:cs="Arial"/>
          <w:color w:val="000000"/>
          <w:sz w:val="20"/>
          <w:szCs w:val="20"/>
        </w:rPr>
      </w:pPr>
    </w:p>
    <w:p w14:paraId="44C6490B" w14:textId="77777777" w:rsidR="007C00C5" w:rsidRPr="00631AEA" w:rsidRDefault="007C00C5" w:rsidP="007C00C5">
      <w:pPr>
        <w:autoSpaceDE w:val="0"/>
        <w:autoSpaceDN w:val="0"/>
        <w:spacing w:line="240" w:lineRule="atLeast"/>
        <w:jc w:val="both"/>
        <w:rPr>
          <w:rFonts w:ascii="Arial" w:hAnsi="Arial" w:cs="Arial"/>
          <w:b/>
          <w:bCs/>
          <w:color w:val="000000"/>
          <w:sz w:val="20"/>
          <w:szCs w:val="20"/>
        </w:rPr>
      </w:pPr>
      <w:r w:rsidRPr="00631AEA">
        <w:rPr>
          <w:rFonts w:ascii="Arial" w:hAnsi="Arial" w:cs="Arial"/>
          <w:b/>
          <w:bCs/>
          <w:color w:val="000000"/>
          <w:sz w:val="20"/>
          <w:szCs w:val="20"/>
        </w:rPr>
        <w:t>Wir freuen uns auf Ihre Teilnahme!</w:t>
      </w:r>
    </w:p>
    <w:p w14:paraId="70D0F80F" w14:textId="77777777" w:rsidR="007C00C5" w:rsidRPr="00631AEA" w:rsidRDefault="007C00C5" w:rsidP="007C00C5">
      <w:pPr>
        <w:autoSpaceDE w:val="0"/>
        <w:autoSpaceDN w:val="0"/>
        <w:spacing w:line="240" w:lineRule="atLeast"/>
        <w:rPr>
          <w:rFonts w:ascii="Arial" w:hAnsi="Arial" w:cs="Arial"/>
          <w:color w:val="000000"/>
          <w:sz w:val="20"/>
          <w:szCs w:val="20"/>
        </w:rPr>
      </w:pPr>
      <w:r w:rsidRPr="00631AEA">
        <w:rPr>
          <w:rFonts w:ascii="Arial" w:hAnsi="Arial" w:cs="Arial"/>
          <w:color w:val="000000"/>
          <w:sz w:val="20"/>
          <w:szCs w:val="20"/>
        </w:rPr>
        <w:t>Mit freundlichen Grüßen</w:t>
      </w:r>
    </w:p>
    <w:p w14:paraId="1BC94572" w14:textId="3EEF3893" w:rsidR="007C00C5" w:rsidRPr="00631AEA" w:rsidRDefault="007C00C5" w:rsidP="007C00C5">
      <w:pPr>
        <w:autoSpaceDE w:val="0"/>
        <w:autoSpaceDN w:val="0"/>
        <w:spacing w:line="240" w:lineRule="atLeast"/>
        <w:rPr>
          <w:rFonts w:ascii="Arial" w:hAnsi="Arial" w:cs="Arial"/>
          <w:sz w:val="20"/>
          <w:szCs w:val="20"/>
        </w:rPr>
      </w:pPr>
    </w:p>
    <w:p w14:paraId="1379F2C5" w14:textId="77777777" w:rsidR="007C00C5" w:rsidRPr="00631AEA" w:rsidRDefault="007C00C5" w:rsidP="007C00C5">
      <w:pPr>
        <w:autoSpaceDE w:val="0"/>
        <w:autoSpaceDN w:val="0"/>
        <w:spacing w:line="240" w:lineRule="atLeast"/>
        <w:rPr>
          <w:rFonts w:ascii="Arial" w:hAnsi="Arial" w:cs="Arial"/>
          <w:sz w:val="20"/>
          <w:szCs w:val="20"/>
        </w:rPr>
      </w:pPr>
    </w:p>
    <w:p w14:paraId="48632690" w14:textId="77777777" w:rsidR="007C00C5" w:rsidRPr="00631AEA" w:rsidRDefault="007C00C5" w:rsidP="007C00C5">
      <w:pPr>
        <w:autoSpaceDE w:val="0"/>
        <w:autoSpaceDN w:val="0"/>
        <w:spacing w:line="240" w:lineRule="atLeast"/>
        <w:rPr>
          <w:rFonts w:ascii="Arial" w:hAnsi="Arial" w:cs="Arial"/>
          <w:sz w:val="20"/>
          <w:szCs w:val="20"/>
        </w:rPr>
      </w:pPr>
      <w:r w:rsidRPr="00631AEA">
        <w:rPr>
          <w:rFonts w:ascii="Arial" w:hAnsi="Arial" w:cs="Arial"/>
          <w:sz w:val="20"/>
          <w:szCs w:val="20"/>
        </w:rPr>
        <w:t>Klaus Lippemeier                                             Melanie Hoffmann</w:t>
      </w:r>
    </w:p>
    <w:p w14:paraId="1ECB4898" w14:textId="77777777" w:rsidR="007C00C5" w:rsidRPr="00631AEA" w:rsidRDefault="007C00C5" w:rsidP="007C00C5">
      <w:pPr>
        <w:autoSpaceDE w:val="0"/>
        <w:autoSpaceDN w:val="0"/>
        <w:spacing w:line="240" w:lineRule="atLeast"/>
        <w:rPr>
          <w:rFonts w:ascii="Arial" w:hAnsi="Arial" w:cs="Arial"/>
          <w:color w:val="000000"/>
          <w:sz w:val="20"/>
          <w:szCs w:val="20"/>
        </w:rPr>
      </w:pPr>
      <w:r w:rsidRPr="00631AEA">
        <w:rPr>
          <w:rFonts w:ascii="Arial" w:hAnsi="Arial" w:cs="Arial"/>
          <w:sz w:val="20"/>
          <w:szCs w:val="20"/>
        </w:rPr>
        <w:t>Vorstandsvorsitzender                                     stellv. Vorstandsvorsitzende</w:t>
      </w:r>
    </w:p>
    <w:p w14:paraId="77ACA05E" w14:textId="77777777" w:rsidR="007C00C5" w:rsidRPr="00631AEA" w:rsidRDefault="007C00C5" w:rsidP="007C00C5">
      <w:pPr>
        <w:autoSpaceDE w:val="0"/>
        <w:autoSpaceDN w:val="0"/>
        <w:spacing w:line="240" w:lineRule="atLeast"/>
        <w:rPr>
          <w:rFonts w:ascii="Arial" w:hAnsi="Arial" w:cs="Arial"/>
          <w:b/>
          <w:bCs/>
          <w:sz w:val="20"/>
          <w:szCs w:val="20"/>
          <w:u w:val="single"/>
        </w:rPr>
      </w:pPr>
    </w:p>
    <w:p w14:paraId="34913C59" w14:textId="77777777" w:rsidR="007C00C5" w:rsidRPr="00631AEA" w:rsidRDefault="007C00C5" w:rsidP="007C00C5">
      <w:pPr>
        <w:autoSpaceDE w:val="0"/>
        <w:autoSpaceDN w:val="0"/>
        <w:rPr>
          <w:rFonts w:ascii="Arial" w:hAnsi="Arial" w:cs="Arial"/>
          <w:lang w:val="en-US"/>
        </w:rPr>
      </w:pPr>
      <w:r w:rsidRPr="00631AEA">
        <w:rPr>
          <w:rFonts w:ascii="Arial" w:hAnsi="Arial" w:cs="Arial"/>
          <w:sz w:val="20"/>
          <w:szCs w:val="20"/>
        </w:rPr>
        <w:t>Modell Hohenlohe</w:t>
      </w:r>
    </w:p>
    <w:p w14:paraId="42C4E219" w14:textId="77777777" w:rsidR="007C00C5" w:rsidRPr="00631AEA" w:rsidRDefault="007C00C5" w:rsidP="007C00C5">
      <w:pPr>
        <w:autoSpaceDE w:val="0"/>
        <w:autoSpaceDN w:val="0"/>
        <w:rPr>
          <w:rFonts w:ascii="Arial" w:hAnsi="Arial" w:cs="Arial"/>
          <w:lang w:val="en-US"/>
        </w:rPr>
      </w:pPr>
      <w:r w:rsidRPr="00631AEA">
        <w:rPr>
          <w:rFonts w:ascii="Arial" w:hAnsi="Arial" w:cs="Arial"/>
          <w:sz w:val="20"/>
          <w:szCs w:val="20"/>
        </w:rPr>
        <w:t>Netzwerk betrieblicher Umweltschutz und nachhaltiges Wirtschaften e.V.</w:t>
      </w:r>
    </w:p>
    <w:p w14:paraId="1622A2AA" w14:textId="77777777" w:rsidR="007C00C5" w:rsidRPr="00631AEA" w:rsidRDefault="007C00C5" w:rsidP="007C00C5">
      <w:pPr>
        <w:autoSpaceDE w:val="0"/>
        <w:autoSpaceDN w:val="0"/>
        <w:rPr>
          <w:rFonts w:ascii="Arial" w:hAnsi="Arial" w:cs="Arial"/>
          <w:lang w:val="en-US"/>
        </w:rPr>
      </w:pPr>
      <w:r w:rsidRPr="00631AEA">
        <w:rPr>
          <w:rFonts w:ascii="Arial" w:hAnsi="Arial" w:cs="Arial"/>
          <w:sz w:val="20"/>
          <w:szCs w:val="20"/>
        </w:rPr>
        <w:t>Max-Eyth-Straße 36   74632 Neuenstein   </w:t>
      </w:r>
      <w:r w:rsidRPr="00631AEA">
        <w:rPr>
          <w:rFonts w:ascii="Arial" w:hAnsi="Arial" w:cs="Arial"/>
          <w:sz w:val="20"/>
          <w:szCs w:val="20"/>
        </w:rPr>
        <w:sym w:font="Webdings" w:char="F0C9"/>
      </w:r>
      <w:r w:rsidRPr="00631AEA">
        <w:rPr>
          <w:rFonts w:ascii="Arial" w:hAnsi="Arial" w:cs="Arial"/>
          <w:sz w:val="20"/>
          <w:szCs w:val="20"/>
        </w:rPr>
        <w:t xml:space="preserve"> 07942 / 9458 833  </w:t>
      </w:r>
      <w:r w:rsidRPr="00631AEA">
        <w:rPr>
          <w:rFonts w:ascii="Arial" w:hAnsi="Arial" w:cs="Arial"/>
          <w:sz w:val="20"/>
          <w:szCs w:val="20"/>
        </w:rPr>
        <w:sym w:font="Webdings" w:char="F09B"/>
      </w:r>
      <w:r w:rsidRPr="00631AEA">
        <w:rPr>
          <w:rFonts w:ascii="Arial" w:hAnsi="Arial" w:cs="Arial"/>
          <w:sz w:val="20"/>
          <w:szCs w:val="20"/>
        </w:rPr>
        <w:t xml:space="preserve"> </w:t>
      </w:r>
      <w:hyperlink r:id="rId11" w:history="1">
        <w:r w:rsidRPr="00631AEA">
          <w:rPr>
            <w:rStyle w:val="Hyperlink"/>
            <w:rFonts w:ascii="Arial" w:hAnsi="Arial" w:cs="Arial"/>
            <w:sz w:val="20"/>
            <w:szCs w:val="20"/>
          </w:rPr>
          <w:t>info@modell-hohenlohe.de</w:t>
        </w:r>
      </w:hyperlink>
    </w:p>
    <w:p w14:paraId="49C71578" w14:textId="77777777" w:rsidR="007C00C5" w:rsidRPr="00631AEA" w:rsidRDefault="007C00C5" w:rsidP="007C00C5">
      <w:pPr>
        <w:rPr>
          <w:rFonts w:ascii="Arial" w:hAnsi="Arial" w:cs="Arial"/>
          <w:lang w:val="en-US"/>
        </w:rPr>
      </w:pPr>
      <w:hyperlink r:id="rId12" w:history="1">
        <w:r w:rsidRPr="00631AEA">
          <w:rPr>
            <w:rStyle w:val="Hyperlink"/>
            <w:rFonts w:ascii="Arial" w:hAnsi="Arial" w:cs="Arial"/>
            <w:sz w:val="20"/>
            <w:szCs w:val="20"/>
          </w:rPr>
          <w:t>www.modell-hohenlohe.de</w:t>
        </w:r>
      </w:hyperlink>
    </w:p>
    <w:p w14:paraId="758F81E5" w14:textId="77777777" w:rsidR="007C00C5" w:rsidRPr="00631AEA" w:rsidRDefault="007C00C5" w:rsidP="007C00C5">
      <w:pPr>
        <w:autoSpaceDE w:val="0"/>
        <w:autoSpaceDN w:val="0"/>
        <w:rPr>
          <w:rFonts w:ascii="Arial" w:hAnsi="Arial" w:cs="Arial"/>
          <w:b/>
          <w:bCs/>
          <w:u w:val="single"/>
        </w:rPr>
      </w:pPr>
    </w:p>
    <w:p w14:paraId="1D771E36" w14:textId="77777777" w:rsidR="007C00C5" w:rsidRPr="00631AEA" w:rsidRDefault="007C00C5" w:rsidP="007C00C5">
      <w:pPr>
        <w:autoSpaceDE w:val="0"/>
        <w:autoSpaceDN w:val="0"/>
        <w:spacing w:line="240" w:lineRule="atLeast"/>
        <w:rPr>
          <w:rFonts w:ascii="Arial" w:hAnsi="Arial" w:cs="Arial"/>
          <w:b/>
          <w:bCs/>
          <w:color w:val="000000"/>
          <w:sz w:val="20"/>
          <w:szCs w:val="20"/>
          <w:u w:val="single"/>
        </w:rPr>
      </w:pPr>
    </w:p>
    <w:p w14:paraId="05082A67" w14:textId="5228B367" w:rsidR="007C00C5" w:rsidRPr="00631AEA" w:rsidRDefault="007C00C5" w:rsidP="007C00C5">
      <w:pPr>
        <w:autoSpaceDE w:val="0"/>
        <w:autoSpaceDN w:val="0"/>
        <w:spacing w:line="240" w:lineRule="atLeast"/>
        <w:rPr>
          <w:rFonts w:ascii="Arial" w:hAnsi="Arial" w:cs="Arial"/>
          <w:color w:val="000000"/>
          <w:sz w:val="20"/>
          <w:szCs w:val="20"/>
        </w:rPr>
      </w:pPr>
      <w:r w:rsidRPr="00631AEA">
        <w:rPr>
          <w:rFonts w:ascii="Arial" w:hAnsi="Arial" w:cs="Arial"/>
          <w:b/>
          <w:bCs/>
          <w:color w:val="000000"/>
          <w:sz w:val="20"/>
          <w:szCs w:val="20"/>
          <w:u w:val="single"/>
        </w:rPr>
        <w:t>An</w:t>
      </w:r>
      <w:r w:rsidR="00D749C0">
        <w:rPr>
          <w:rFonts w:ascii="Arial" w:hAnsi="Arial" w:cs="Arial"/>
          <w:b/>
          <w:bCs/>
          <w:color w:val="000000"/>
          <w:sz w:val="20"/>
          <w:szCs w:val="20"/>
          <w:u w:val="single"/>
        </w:rPr>
        <w:t>hang:</w:t>
      </w:r>
      <w:r w:rsidRPr="00631AEA">
        <w:rPr>
          <w:rFonts w:ascii="Arial" w:hAnsi="Arial" w:cs="Arial"/>
          <w:color w:val="000000"/>
          <w:sz w:val="20"/>
          <w:szCs w:val="20"/>
        </w:rPr>
        <w:t xml:space="preserve"> Tagesordnung</w:t>
      </w:r>
      <w:r w:rsidR="00631AEA">
        <w:rPr>
          <w:rFonts w:ascii="Arial" w:hAnsi="Arial" w:cs="Arial"/>
          <w:color w:val="000000"/>
          <w:sz w:val="20"/>
          <w:szCs w:val="20"/>
        </w:rPr>
        <w:t xml:space="preserve">; </w:t>
      </w:r>
      <w:r w:rsidRPr="00631AEA">
        <w:rPr>
          <w:rFonts w:ascii="Arial" w:hAnsi="Arial" w:cs="Arial"/>
          <w:color w:val="000000"/>
          <w:sz w:val="20"/>
          <w:szCs w:val="20"/>
        </w:rPr>
        <w:t>Vollmacht zur Stimmübertragung</w:t>
      </w:r>
      <w:r w:rsidR="00631AEA">
        <w:rPr>
          <w:rFonts w:ascii="Arial" w:hAnsi="Arial" w:cs="Arial"/>
          <w:color w:val="000000"/>
          <w:sz w:val="20"/>
          <w:szCs w:val="20"/>
        </w:rPr>
        <w:t xml:space="preserve">; </w:t>
      </w:r>
    </w:p>
    <w:p w14:paraId="254F575F" w14:textId="77777777"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b/>
          <w:bCs/>
          <w:sz w:val="20"/>
          <w:szCs w:val="20"/>
        </w:rPr>
        <w:t>Hinweis:</w:t>
      </w:r>
      <w:r w:rsidRPr="00631AEA">
        <w:rPr>
          <w:rFonts w:ascii="Arial" w:hAnsi="Arial" w:cs="Arial"/>
          <w:b/>
          <w:bCs/>
        </w:rPr>
        <w:t xml:space="preserve"> </w:t>
      </w:r>
      <w:r w:rsidRPr="00631AEA">
        <w:rPr>
          <w:rFonts w:ascii="Arial" w:hAnsi="Arial" w:cs="Arial"/>
          <w:color w:val="000000"/>
          <w:sz w:val="20"/>
          <w:szCs w:val="20"/>
        </w:rPr>
        <w:t xml:space="preserve">Unser Internetauftritt mit dem Mitgliederbereich </w:t>
      </w:r>
      <w:hyperlink r:id="rId13" w:history="1">
        <w:r w:rsidRPr="00631AEA">
          <w:rPr>
            <w:rStyle w:val="Hyperlink"/>
            <w:rFonts w:ascii="Arial" w:hAnsi="Arial" w:cs="Arial"/>
            <w:sz w:val="20"/>
            <w:szCs w:val="20"/>
          </w:rPr>
          <w:t>www.modell-hohenlohe.de</w:t>
        </w:r>
      </w:hyperlink>
      <w:r w:rsidRPr="00631AEA">
        <w:rPr>
          <w:rFonts w:ascii="Arial" w:hAnsi="Arial" w:cs="Arial"/>
          <w:color w:val="000000"/>
          <w:sz w:val="20"/>
          <w:szCs w:val="20"/>
        </w:rPr>
        <w:t xml:space="preserve"> liefert aktuelle Sachstände zu unseren Projekten, aktuelle Termine sowie eine Fülle weiterer Informationen für unsere und Ihre Arbeit. Schauen Sie doch einfach bei uns vorbei.</w:t>
      </w:r>
    </w:p>
    <w:p w14:paraId="6FD79E34" w14:textId="77777777" w:rsidR="007C00C5" w:rsidRPr="00631AEA" w:rsidRDefault="007C00C5" w:rsidP="007C00C5">
      <w:pPr>
        <w:autoSpaceDE w:val="0"/>
        <w:autoSpaceDN w:val="0"/>
        <w:spacing w:line="240" w:lineRule="atLeast"/>
        <w:jc w:val="both"/>
        <w:rPr>
          <w:rFonts w:ascii="Arial" w:hAnsi="Arial" w:cs="Arial"/>
          <w:color w:val="000000"/>
          <w:sz w:val="20"/>
          <w:szCs w:val="20"/>
        </w:rPr>
      </w:pPr>
    </w:p>
    <w:p w14:paraId="1E7E0384" w14:textId="39F875F5" w:rsidR="007C00C5" w:rsidRPr="00631AEA" w:rsidRDefault="007C00C5" w:rsidP="007C00C5">
      <w:pPr>
        <w:autoSpaceDE w:val="0"/>
        <w:autoSpaceDN w:val="0"/>
        <w:spacing w:line="240" w:lineRule="atLeast"/>
        <w:jc w:val="both"/>
        <w:rPr>
          <w:rFonts w:ascii="Arial" w:hAnsi="Arial" w:cs="Arial"/>
          <w:color w:val="000000"/>
          <w:sz w:val="20"/>
          <w:szCs w:val="20"/>
        </w:rPr>
      </w:pPr>
      <w:r w:rsidRPr="00631AEA">
        <w:rPr>
          <w:rFonts w:ascii="Arial" w:hAnsi="Arial" w:cs="Arial"/>
          <w:color w:val="000000"/>
          <w:sz w:val="20"/>
          <w:szCs w:val="20"/>
        </w:rPr>
        <w:t xml:space="preserve">Über aktuelle Aktivitäten rund um das Modell Hohenlohe und aktuelle Entwicklungen informiert Sie in regelmäßigen Abständen unser elektronischer </w:t>
      </w:r>
      <w:r w:rsidRPr="00631AEA">
        <w:rPr>
          <w:rFonts w:ascii="Arial" w:hAnsi="Arial" w:cs="Arial"/>
          <w:b/>
          <w:bCs/>
          <w:color w:val="000000"/>
          <w:sz w:val="20"/>
          <w:szCs w:val="20"/>
        </w:rPr>
        <w:t>Newsletter.</w:t>
      </w:r>
    </w:p>
    <w:sectPr w:rsidR="007C00C5" w:rsidRPr="00631AEA" w:rsidSect="00A86FE0">
      <w:footerReference w:type="default" r:id="rId14"/>
      <w:headerReference w:type="first" r:id="rId15"/>
      <w:footerReference w:type="first" r:id="rId16"/>
      <w:pgSz w:w="11906" w:h="16838" w:code="9"/>
      <w:pgMar w:top="-311" w:right="1021" w:bottom="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4382D" w14:textId="77777777" w:rsidR="00044414" w:rsidRDefault="00044414">
      <w:r>
        <w:separator/>
      </w:r>
    </w:p>
  </w:endnote>
  <w:endnote w:type="continuationSeparator" w:id="0">
    <w:p w14:paraId="10AF003F" w14:textId="77777777" w:rsidR="00044414" w:rsidRDefault="0004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51BF" w14:textId="77777777" w:rsidR="002E5632" w:rsidRPr="00706CB2" w:rsidRDefault="002E5632" w:rsidP="00706CB2">
    <w:pPr>
      <w:pStyle w:val="Fuzeile"/>
      <w:tabs>
        <w:tab w:val="clear" w:pos="4536"/>
        <w:tab w:val="clear" w:pos="9072"/>
        <w:tab w:val="center" w:pos="4393"/>
        <w:tab w:val="right" w:pos="8787"/>
      </w:tabs>
      <w:rPr>
        <w:rFonts w:ascii="Arial" w:hAnsi="Arial" w:cs="Arial"/>
        <w:sz w:val="16"/>
        <w:szCs w:val="16"/>
      </w:rPr>
    </w:pPr>
    <w:r w:rsidRPr="00706CB2">
      <w:rPr>
        <w:rFonts w:ascii="Arial" w:hAnsi="Arial" w:cs="Arial"/>
        <w:sz w:val="16"/>
        <w:szCs w:val="16"/>
      </w:rPr>
      <w:tab/>
    </w: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von </w:t>
    </w:r>
    <w:fldSimple w:instr=" NUMPAGES   \* MERGEFORMAT ">
      <w:r w:rsidR="00836C52" w:rsidRPr="00836C52">
        <w:rPr>
          <w:rFonts w:ascii="Arial" w:hAnsi="Arial" w:cs="Arial"/>
          <w:noProof/>
          <w:sz w:val="16"/>
          <w:szCs w:val="16"/>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38E8" w14:textId="77777777" w:rsidR="002E5632" w:rsidRDefault="002E5632">
    <w:pPr>
      <w:pStyle w:val="Fuzeile"/>
      <w:rPr>
        <w:rFonts w:ascii="Arial" w:hAnsi="Arial" w:cs="Arial"/>
        <w:sz w:val="16"/>
        <w:szCs w:val="16"/>
      </w:rPr>
    </w:pPr>
  </w:p>
  <w:p w14:paraId="269407CE" w14:textId="77777777" w:rsidR="002E5632" w:rsidRDefault="002E5632">
    <w:pPr>
      <w:pStyle w:val="Fuzeile"/>
      <w:rPr>
        <w:rFonts w:ascii="Arial" w:hAnsi="Arial" w:cs="Arial"/>
        <w:sz w:val="16"/>
        <w:szCs w:val="16"/>
      </w:rPr>
    </w:pPr>
  </w:p>
  <w:p w14:paraId="17FC366A" w14:textId="77777777" w:rsidR="002E5632" w:rsidRDefault="002E5632">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4968" w14:textId="77777777" w:rsidR="00044414" w:rsidRDefault="00044414">
      <w:r>
        <w:separator/>
      </w:r>
    </w:p>
  </w:footnote>
  <w:footnote w:type="continuationSeparator" w:id="0">
    <w:p w14:paraId="1303BFCC" w14:textId="77777777" w:rsidR="00044414" w:rsidRDefault="0004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DBF1" w14:textId="4A4AD680" w:rsidR="00DD05CD" w:rsidRPr="00631AEA" w:rsidRDefault="00DD05CD">
    <w:pPr>
      <w:pStyle w:val="Kopfzeile"/>
      <w:tabs>
        <w:tab w:val="clear" w:pos="9072"/>
        <w:tab w:val="right" w:pos="8640"/>
      </w:tabs>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3094"/>
    <w:multiLevelType w:val="hybridMultilevel"/>
    <w:tmpl w:val="DCC40AAA"/>
    <w:lvl w:ilvl="0" w:tplc="812A8E98">
      <w:numFmt w:val="bullet"/>
      <w:lvlText w:val="-"/>
      <w:lvlJc w:val="left"/>
      <w:pPr>
        <w:ind w:left="1440" w:hanging="360"/>
      </w:pPr>
      <w:rPr>
        <w:rFonts w:ascii="Arial" w:eastAsia="Times New Roman" w:hAnsi="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1F786B06"/>
    <w:multiLevelType w:val="hybridMultilevel"/>
    <w:tmpl w:val="13ECAD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0EE37FB"/>
    <w:multiLevelType w:val="hybridMultilevel"/>
    <w:tmpl w:val="AB461EF0"/>
    <w:lvl w:ilvl="0" w:tplc="2C46CF92">
      <w:numFmt w:val="bullet"/>
      <w:lvlText w:val="-"/>
      <w:lvlJc w:val="left"/>
      <w:pPr>
        <w:ind w:left="1080" w:hanging="360"/>
      </w:pPr>
      <w:rPr>
        <w:rFonts w:ascii="Arial" w:eastAsia="Times New Roman"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 w15:restartNumberingAfterBreak="0">
    <w:nsid w:val="7DD65A48"/>
    <w:multiLevelType w:val="hybridMultilevel"/>
    <w:tmpl w:val="068EDAA8"/>
    <w:lvl w:ilvl="0" w:tplc="D2E2A1B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16cid:durableId="946623420">
    <w:abstractNumId w:val="3"/>
  </w:num>
  <w:num w:numId="2" w16cid:durableId="725183186">
    <w:abstractNumId w:val="2"/>
  </w:num>
  <w:num w:numId="3" w16cid:durableId="2057046737">
    <w:abstractNumId w:val="0"/>
  </w:num>
  <w:num w:numId="4" w16cid:durableId="528761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08"/>
  <w:hyphenationZone w:val="425"/>
  <w:doNotHyphenateCaps/>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25"/>
    <w:rsid w:val="000055EA"/>
    <w:rsid w:val="00044414"/>
    <w:rsid w:val="0004534E"/>
    <w:rsid w:val="00046F16"/>
    <w:rsid w:val="00051ABF"/>
    <w:rsid w:val="0006122D"/>
    <w:rsid w:val="00070554"/>
    <w:rsid w:val="0007197D"/>
    <w:rsid w:val="000751E3"/>
    <w:rsid w:val="00076CF8"/>
    <w:rsid w:val="000B11A0"/>
    <w:rsid w:val="000B52ED"/>
    <w:rsid w:val="000C7905"/>
    <w:rsid w:val="000F739F"/>
    <w:rsid w:val="00103D17"/>
    <w:rsid w:val="00110AEB"/>
    <w:rsid w:val="00116550"/>
    <w:rsid w:val="001555DE"/>
    <w:rsid w:val="0016253F"/>
    <w:rsid w:val="001720FF"/>
    <w:rsid w:val="0019116D"/>
    <w:rsid w:val="001A1F09"/>
    <w:rsid w:val="001C6B3A"/>
    <w:rsid w:val="00202122"/>
    <w:rsid w:val="0020235F"/>
    <w:rsid w:val="00231DB0"/>
    <w:rsid w:val="0023594D"/>
    <w:rsid w:val="00236D57"/>
    <w:rsid w:val="00244141"/>
    <w:rsid w:val="00261C9C"/>
    <w:rsid w:val="002D7147"/>
    <w:rsid w:val="002E5632"/>
    <w:rsid w:val="00313B68"/>
    <w:rsid w:val="00333FA6"/>
    <w:rsid w:val="00337CDD"/>
    <w:rsid w:val="00344DDF"/>
    <w:rsid w:val="00350C28"/>
    <w:rsid w:val="00354B09"/>
    <w:rsid w:val="00392BF8"/>
    <w:rsid w:val="003E1598"/>
    <w:rsid w:val="003E58A8"/>
    <w:rsid w:val="003F4FC8"/>
    <w:rsid w:val="00404B5A"/>
    <w:rsid w:val="0041772D"/>
    <w:rsid w:val="00442E85"/>
    <w:rsid w:val="0046651E"/>
    <w:rsid w:val="004828FA"/>
    <w:rsid w:val="00494CB7"/>
    <w:rsid w:val="004A3498"/>
    <w:rsid w:val="004C50A3"/>
    <w:rsid w:val="004D5322"/>
    <w:rsid w:val="004E5CD9"/>
    <w:rsid w:val="004F2E92"/>
    <w:rsid w:val="00501392"/>
    <w:rsid w:val="00506692"/>
    <w:rsid w:val="0051163D"/>
    <w:rsid w:val="00511DA3"/>
    <w:rsid w:val="005125D9"/>
    <w:rsid w:val="0053322D"/>
    <w:rsid w:val="00545A7C"/>
    <w:rsid w:val="00570F37"/>
    <w:rsid w:val="00572063"/>
    <w:rsid w:val="0057369C"/>
    <w:rsid w:val="005B306B"/>
    <w:rsid w:val="005B569B"/>
    <w:rsid w:val="005D7D24"/>
    <w:rsid w:val="0060750B"/>
    <w:rsid w:val="00626065"/>
    <w:rsid w:val="00631AEA"/>
    <w:rsid w:val="00644D36"/>
    <w:rsid w:val="00680625"/>
    <w:rsid w:val="006A0036"/>
    <w:rsid w:val="006B24E3"/>
    <w:rsid w:val="006D5484"/>
    <w:rsid w:val="006D7AC6"/>
    <w:rsid w:val="006E06F5"/>
    <w:rsid w:val="006E69FE"/>
    <w:rsid w:val="006F7FB5"/>
    <w:rsid w:val="00705720"/>
    <w:rsid w:val="00706CB2"/>
    <w:rsid w:val="00717E50"/>
    <w:rsid w:val="00720026"/>
    <w:rsid w:val="00736F49"/>
    <w:rsid w:val="00750893"/>
    <w:rsid w:val="007663E3"/>
    <w:rsid w:val="00771264"/>
    <w:rsid w:val="007A04EA"/>
    <w:rsid w:val="007A18F9"/>
    <w:rsid w:val="007B49C7"/>
    <w:rsid w:val="007C00C5"/>
    <w:rsid w:val="007D5067"/>
    <w:rsid w:val="007E3EEA"/>
    <w:rsid w:val="007E775A"/>
    <w:rsid w:val="007F405D"/>
    <w:rsid w:val="00814099"/>
    <w:rsid w:val="00833ACC"/>
    <w:rsid w:val="00836C52"/>
    <w:rsid w:val="00837033"/>
    <w:rsid w:val="00866FCB"/>
    <w:rsid w:val="00885FE5"/>
    <w:rsid w:val="008D5053"/>
    <w:rsid w:val="00911197"/>
    <w:rsid w:val="0093193A"/>
    <w:rsid w:val="00942665"/>
    <w:rsid w:val="00955282"/>
    <w:rsid w:val="009A477C"/>
    <w:rsid w:val="009D18EB"/>
    <w:rsid w:val="00A07238"/>
    <w:rsid w:val="00A17644"/>
    <w:rsid w:val="00A22C22"/>
    <w:rsid w:val="00A268B6"/>
    <w:rsid w:val="00A45873"/>
    <w:rsid w:val="00A86FE0"/>
    <w:rsid w:val="00AA16F3"/>
    <w:rsid w:val="00AC448B"/>
    <w:rsid w:val="00AC7F6F"/>
    <w:rsid w:val="00AE46D1"/>
    <w:rsid w:val="00B02442"/>
    <w:rsid w:val="00B024DE"/>
    <w:rsid w:val="00B22815"/>
    <w:rsid w:val="00B34536"/>
    <w:rsid w:val="00B62F4C"/>
    <w:rsid w:val="00B77704"/>
    <w:rsid w:val="00BA6493"/>
    <w:rsid w:val="00BB4C12"/>
    <w:rsid w:val="00BD5A46"/>
    <w:rsid w:val="00BE0981"/>
    <w:rsid w:val="00BE681C"/>
    <w:rsid w:val="00BF0929"/>
    <w:rsid w:val="00C6018A"/>
    <w:rsid w:val="00C67FEF"/>
    <w:rsid w:val="00C83322"/>
    <w:rsid w:val="00C846EF"/>
    <w:rsid w:val="00C90D39"/>
    <w:rsid w:val="00CF1570"/>
    <w:rsid w:val="00D02E0A"/>
    <w:rsid w:val="00D41959"/>
    <w:rsid w:val="00D547B8"/>
    <w:rsid w:val="00D559A5"/>
    <w:rsid w:val="00D63831"/>
    <w:rsid w:val="00D749C0"/>
    <w:rsid w:val="00D75229"/>
    <w:rsid w:val="00D758E9"/>
    <w:rsid w:val="00D7592C"/>
    <w:rsid w:val="00D84D01"/>
    <w:rsid w:val="00DA435D"/>
    <w:rsid w:val="00DB4846"/>
    <w:rsid w:val="00DD05CD"/>
    <w:rsid w:val="00DD6C47"/>
    <w:rsid w:val="00E266C7"/>
    <w:rsid w:val="00E65AA8"/>
    <w:rsid w:val="00E969FC"/>
    <w:rsid w:val="00EA3994"/>
    <w:rsid w:val="00EA642D"/>
    <w:rsid w:val="00EA6F34"/>
    <w:rsid w:val="00EC09BF"/>
    <w:rsid w:val="00F019DB"/>
    <w:rsid w:val="00F416E4"/>
    <w:rsid w:val="00F42453"/>
    <w:rsid w:val="00F61B54"/>
    <w:rsid w:val="00F73747"/>
    <w:rsid w:val="00F90817"/>
    <w:rsid w:val="00FB044C"/>
    <w:rsid w:val="00FE4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FDA982"/>
  <w15:docId w15:val="{40E308D1-E43B-4C1E-AF7D-721DE64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2BF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92BF8"/>
    <w:pPr>
      <w:tabs>
        <w:tab w:val="center" w:pos="4536"/>
        <w:tab w:val="right" w:pos="9072"/>
      </w:tabs>
    </w:pPr>
  </w:style>
  <w:style w:type="character" w:customStyle="1" w:styleId="KopfzeileZchn">
    <w:name w:val="Kopfzeile Zchn"/>
    <w:link w:val="Kopfzeile"/>
    <w:uiPriority w:val="99"/>
    <w:rsid w:val="00383046"/>
    <w:rPr>
      <w:sz w:val="24"/>
      <w:szCs w:val="24"/>
    </w:rPr>
  </w:style>
  <w:style w:type="paragraph" w:styleId="Fuzeile">
    <w:name w:val="footer"/>
    <w:basedOn w:val="Standard"/>
    <w:link w:val="FuzeileZchn"/>
    <w:uiPriority w:val="99"/>
    <w:semiHidden/>
    <w:rsid w:val="00392BF8"/>
    <w:pPr>
      <w:tabs>
        <w:tab w:val="center" w:pos="4536"/>
        <w:tab w:val="right" w:pos="9072"/>
      </w:tabs>
    </w:pPr>
  </w:style>
  <w:style w:type="character" w:customStyle="1" w:styleId="FuzeileZchn">
    <w:name w:val="Fußzeile Zchn"/>
    <w:link w:val="Fuzeile"/>
    <w:uiPriority w:val="99"/>
    <w:semiHidden/>
    <w:rsid w:val="00383046"/>
    <w:rPr>
      <w:sz w:val="24"/>
      <w:szCs w:val="24"/>
    </w:rPr>
  </w:style>
  <w:style w:type="paragraph" w:customStyle="1" w:styleId="Dateiname">
    <w:name w:val="Dateiname"/>
    <w:next w:val="Standard"/>
    <w:uiPriority w:val="99"/>
    <w:rsid w:val="00392BF8"/>
    <w:pPr>
      <w:keepLines/>
      <w:spacing w:line="200" w:lineRule="exact"/>
    </w:pPr>
    <w:rPr>
      <w:rFonts w:ascii="Arial" w:hAnsi="Arial" w:cs="Arial"/>
      <w:sz w:val="14"/>
      <w:szCs w:val="14"/>
    </w:rPr>
  </w:style>
  <w:style w:type="character" w:styleId="BesuchterLink">
    <w:name w:val="FollowedHyperlink"/>
    <w:uiPriority w:val="99"/>
    <w:semiHidden/>
    <w:rsid w:val="00392BF8"/>
    <w:rPr>
      <w:color w:val="800080"/>
      <w:u w:val="single"/>
    </w:rPr>
  </w:style>
  <w:style w:type="character" w:styleId="Hyperlink">
    <w:name w:val="Hyperlink"/>
    <w:uiPriority w:val="99"/>
    <w:semiHidden/>
    <w:rsid w:val="00392BF8"/>
    <w:rPr>
      <w:color w:val="0000FF"/>
      <w:u w:val="single"/>
    </w:rPr>
  </w:style>
  <w:style w:type="paragraph" w:styleId="Sprechblasentext">
    <w:name w:val="Balloon Text"/>
    <w:basedOn w:val="Standard"/>
    <w:link w:val="SprechblasentextZchn"/>
    <w:uiPriority w:val="99"/>
    <w:semiHidden/>
    <w:rsid w:val="00706CB2"/>
    <w:rPr>
      <w:rFonts w:ascii="Tahoma" w:hAnsi="Tahoma" w:cs="Tahoma"/>
      <w:sz w:val="16"/>
      <w:szCs w:val="16"/>
    </w:rPr>
  </w:style>
  <w:style w:type="character" w:customStyle="1" w:styleId="SprechblasentextZchn">
    <w:name w:val="Sprechblasentext Zchn"/>
    <w:link w:val="Sprechblasentext"/>
    <w:uiPriority w:val="99"/>
    <w:semiHidden/>
    <w:locked/>
    <w:rsid w:val="00706CB2"/>
    <w:rPr>
      <w:rFonts w:ascii="Tahoma" w:hAnsi="Tahoma" w:cs="Tahoma"/>
      <w:sz w:val="16"/>
      <w:szCs w:val="16"/>
    </w:rPr>
  </w:style>
  <w:style w:type="paragraph" w:styleId="Listenabsatz">
    <w:name w:val="List Paragraph"/>
    <w:basedOn w:val="Standard"/>
    <w:uiPriority w:val="99"/>
    <w:qFormat/>
    <w:rsid w:val="00626065"/>
    <w:pPr>
      <w:ind w:left="720"/>
    </w:pPr>
  </w:style>
  <w:style w:type="paragraph" w:customStyle="1" w:styleId="Default">
    <w:name w:val="Default"/>
    <w:basedOn w:val="Standard"/>
    <w:uiPriority w:val="99"/>
    <w:rsid w:val="00D75229"/>
    <w:pPr>
      <w:autoSpaceDE w:val="0"/>
      <w:autoSpaceDN w:val="0"/>
    </w:pPr>
    <w:rPr>
      <w:rFonts w:ascii="Arial" w:hAnsi="Arial" w:cs="Arial"/>
      <w:color w:val="000000"/>
    </w:rPr>
  </w:style>
  <w:style w:type="character" w:styleId="NichtaufgelsteErwhnung">
    <w:name w:val="Unresolved Mention"/>
    <w:basedOn w:val="Absatz-Standardschriftart"/>
    <w:uiPriority w:val="99"/>
    <w:semiHidden/>
    <w:unhideWhenUsed/>
    <w:rsid w:val="00AE4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60027">
      <w:bodyDiv w:val="1"/>
      <w:marLeft w:val="0"/>
      <w:marRight w:val="0"/>
      <w:marTop w:val="0"/>
      <w:marBottom w:val="0"/>
      <w:divBdr>
        <w:top w:val="none" w:sz="0" w:space="0" w:color="auto"/>
        <w:left w:val="none" w:sz="0" w:space="0" w:color="auto"/>
        <w:bottom w:val="none" w:sz="0" w:space="0" w:color="auto"/>
        <w:right w:val="none" w:sz="0" w:space="0" w:color="auto"/>
      </w:divBdr>
    </w:div>
    <w:div w:id="475417984">
      <w:marLeft w:val="0"/>
      <w:marRight w:val="0"/>
      <w:marTop w:val="0"/>
      <w:marBottom w:val="0"/>
      <w:divBdr>
        <w:top w:val="none" w:sz="0" w:space="0" w:color="auto"/>
        <w:left w:val="none" w:sz="0" w:space="0" w:color="auto"/>
        <w:bottom w:val="none" w:sz="0" w:space="0" w:color="auto"/>
        <w:right w:val="none" w:sz="0" w:space="0" w:color="auto"/>
      </w:divBdr>
    </w:div>
    <w:div w:id="475417985">
      <w:marLeft w:val="0"/>
      <w:marRight w:val="0"/>
      <w:marTop w:val="0"/>
      <w:marBottom w:val="0"/>
      <w:divBdr>
        <w:top w:val="none" w:sz="0" w:space="0" w:color="auto"/>
        <w:left w:val="none" w:sz="0" w:space="0" w:color="auto"/>
        <w:bottom w:val="none" w:sz="0" w:space="0" w:color="auto"/>
        <w:right w:val="none" w:sz="0" w:space="0" w:color="auto"/>
      </w:divBdr>
    </w:div>
    <w:div w:id="18936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dell-hohenlohe.de" TargetMode="External"/><Relationship Id="rId13" Type="http://schemas.openxmlformats.org/officeDocument/2006/relationships/hyperlink" Target="http://www.modell-hohenlohe.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6.safelinks.protection.outlook.com/?url=http%3A%2F%2Fwww.modell-hohenlohe.de%2F&amp;data=02%7C01%7Cv-minuta%40microsoft.com%7Cd4a8ea9196244440574708d6ff01a2b0%7C72f988bf86f141af91ab2d7cd011db47%7C1%7C1%7C636976779836768752&amp;sdata=MnK6uPDFPRF%2Bx9QQebYl5X80ooNZhcxVaUqRKPrqtUo%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dell-hohenloh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odell-hohenlohe.de/veranstaltungen/34-ordentliche-mitgliederversammlung-modell-hohenlohe/" TargetMode="External"/><Relationship Id="rId4" Type="http://schemas.openxmlformats.org/officeDocument/2006/relationships/settings" Target="settings.xml"/><Relationship Id="rId9" Type="http://schemas.openxmlformats.org/officeDocument/2006/relationships/hyperlink" Target="mailto:g.berdyszak@modell-hohenlohe.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F0AC-9E60-4243-9AB2-48E591E9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Weller</dc:creator>
  <cp:lastModifiedBy>Modell Hohenlohe</cp:lastModifiedBy>
  <cp:revision>4</cp:revision>
  <cp:lastPrinted>2014-06-26T13:22:00Z</cp:lastPrinted>
  <dcterms:created xsi:type="dcterms:W3CDTF">2025-04-15T18:46:00Z</dcterms:created>
  <dcterms:modified xsi:type="dcterms:W3CDTF">2025-04-15T19:18:00Z</dcterms:modified>
</cp:coreProperties>
</file>